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52" w:rsidRPr="00D43052" w:rsidRDefault="00D43052" w:rsidP="00D43052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D4305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D4305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74/2016,</w:t>
      </w:r>
      <w:r w:rsidRPr="00D4305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D4305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. </w:t>
      </w:r>
      <w:r w:rsidRPr="00D4305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AO CONVITE Nº </w:t>
      </w:r>
      <w:r w:rsidRPr="00D4305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23/2016</w:t>
      </w:r>
    </w:p>
    <w:p w:rsidR="00D43052" w:rsidRPr="00D43052" w:rsidRDefault="00D43052" w:rsidP="00D4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ADEMAR ANTONIO ZANELLA,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2029228687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>e CPF nº. 197.547.790-15,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: COMERCIAL DE MÁQUINAS BEDIN LTDA - ME,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88.680.228/0001-10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>, com sede junto à Av. Mal. Floriano Peixoto, 726, Centro, no município de Soledade, Rio Grande do Sul, 99.300-000vencedora da licitação Nº. 23/2016, doravante denominada simplesmente de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Maria de Lourdes </w:t>
      </w:r>
      <w:proofErr w:type="spellStart"/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Binotto</w:t>
      </w:r>
      <w:proofErr w:type="spellEnd"/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Bedin</w:t>
      </w:r>
      <w:proofErr w:type="spellEnd"/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>do CPF nº. 179.926.560-91 RG nº. 9035943886, resolvem celebrar o presente contrato, nos termos da Lei nº. 8.666/93 e suas alterações, mediante das cláusulas e condições seguintes: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>: aquisição de móveis para a sala do PIM, móveis para sala do setor pedagógico do Escola Municipal de Educação Infantil e móveis sob medida para escolas da rede municipal de ensino, através da SMECTD e da SMS.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43052" w:rsidRPr="00D43052" w:rsidRDefault="00D43052" w:rsidP="00D4305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3052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D43052">
        <w:rPr>
          <w:rFonts w:ascii="Arial" w:hAnsi="Arial" w:cs="Arial"/>
          <w:sz w:val="24"/>
          <w:szCs w:val="24"/>
        </w:rPr>
        <w:t xml:space="preserve">o valor do presente Contrato é de </w:t>
      </w:r>
      <w:r w:rsidRPr="00D43052">
        <w:rPr>
          <w:rFonts w:ascii="Arial" w:hAnsi="Arial" w:cs="Arial"/>
          <w:sz w:val="24"/>
          <w:szCs w:val="24"/>
          <w:u w:val="single"/>
        </w:rPr>
        <w:t>R$ 26.824,00</w:t>
      </w:r>
      <w:r w:rsidRPr="00D43052">
        <w:rPr>
          <w:rFonts w:ascii="Arial" w:hAnsi="Arial" w:cs="Arial"/>
          <w:sz w:val="24"/>
          <w:szCs w:val="24"/>
        </w:rPr>
        <w:t xml:space="preserve"> (vinte, seis mil, oitocentos, vinte, quatro reais), seu pagamento será efetuado através de depósito bancário, em até 10 dias da entrega dos móveis que deverão estar devidamente montados e instalados, mediante apresentação de T</w:t>
      </w:r>
      <w:r w:rsidRPr="00D43052">
        <w:rPr>
          <w:rFonts w:ascii="Arial" w:hAnsi="Arial" w:cs="Arial"/>
          <w:sz w:val="24"/>
          <w:szCs w:val="24"/>
          <w:u w:val="single"/>
        </w:rPr>
        <w:t>ermo de Recebimento</w:t>
      </w:r>
      <w:r w:rsidRPr="00D43052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0502.1030100042.011000 – Manutenção PIM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>0701.1236100131.020000 – Aquisição Equipamento Ensino Fundamental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D43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D43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90(noventa) dias</w:t>
      </w:r>
    </w:p>
    <w:p w:rsidR="00D43052" w:rsidRPr="00D43052" w:rsidRDefault="00D43052" w:rsidP="00D43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D43052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D43052" w:rsidRPr="00D43052" w:rsidRDefault="00D43052" w:rsidP="00D4305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D43052" w:rsidRPr="00D43052" w:rsidRDefault="00D43052" w:rsidP="00D4305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D43052" w:rsidRPr="00D43052" w:rsidRDefault="00D43052" w:rsidP="00D4305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Manter durante toda a execução do contrato, em compatibilidade com as </w:t>
      </w:r>
      <w:proofErr w:type="gramStart"/>
      <w:r w:rsidRPr="00D43052">
        <w:rPr>
          <w:rFonts w:ascii="Arial" w:eastAsia="Times New Roman" w:hAnsi="Arial" w:cs="Arial"/>
          <w:sz w:val="24"/>
          <w:szCs w:val="24"/>
          <w:lang w:eastAsia="pt-BR"/>
        </w:rPr>
        <w:t>obrigações  por</w:t>
      </w:r>
      <w:proofErr w:type="gramEnd"/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ele assumidas, todas as condições de habilitação e qualificação exigidas na licitação;</w:t>
      </w:r>
    </w:p>
    <w:p w:rsidR="00D43052" w:rsidRPr="00D43052" w:rsidRDefault="00D43052" w:rsidP="00D4305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D43052" w:rsidRPr="00D43052" w:rsidRDefault="00D43052" w:rsidP="00D4305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D43052" w:rsidRPr="00D43052" w:rsidRDefault="00D43052" w:rsidP="00D4305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D43052" w:rsidRPr="00D43052" w:rsidRDefault="00D43052" w:rsidP="00D4305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Comunicar a Secretaria da Saúde, qualquer ocorrência que possa impedir a realização dos Serviços, objeto do contrato.</w:t>
      </w:r>
    </w:p>
    <w:p w:rsidR="00D43052" w:rsidRPr="00D43052" w:rsidRDefault="00D43052" w:rsidP="00D43052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D43052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4305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D43052" w:rsidRPr="00D43052" w:rsidRDefault="00D43052" w:rsidP="00D43052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D43052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D43052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D43052" w:rsidRPr="00D43052" w:rsidRDefault="00D43052" w:rsidP="00D43052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43052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43052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D43052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D43052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D43052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D43052" w:rsidRPr="00D43052" w:rsidRDefault="00D43052" w:rsidP="00D43052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43052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43052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D43052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D43052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D43052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D43052" w:rsidRPr="00D43052" w:rsidRDefault="00D43052" w:rsidP="00D43052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43052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43052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D43052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D43052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D43052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D43052" w:rsidRPr="00D43052" w:rsidRDefault="00D43052" w:rsidP="00D43052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D43052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D43052" w:rsidRPr="00D43052" w:rsidRDefault="00D43052" w:rsidP="00D43052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D43052" w:rsidRPr="00D43052" w:rsidRDefault="00D43052" w:rsidP="00D43052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D43052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D43052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D43052" w:rsidRPr="00D43052" w:rsidRDefault="00D43052" w:rsidP="00D4305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D43052" w:rsidRPr="00D43052" w:rsidRDefault="00D43052" w:rsidP="00D4305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D43052" w:rsidRPr="00D43052" w:rsidRDefault="00D43052" w:rsidP="00D43052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D43052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06 DE OUTUBRO DE 2016.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MARIA L. BINOTTO </w:t>
      </w:r>
      <w:proofErr w:type="gramStart"/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BEDIN, 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ADEMAR ANTONIO ZANELLA,</w:t>
      </w:r>
    </w:p>
    <w:p w:rsidR="00D43052" w:rsidRPr="00D43052" w:rsidRDefault="00D43052" w:rsidP="00D4305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</w:t>
      </w:r>
      <w:proofErr w:type="gramStart"/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LEGAL,   </w:t>
      </w:r>
      <w:proofErr w:type="gramEnd"/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43052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D43052" w:rsidRPr="00D43052" w:rsidRDefault="00D43052" w:rsidP="00D4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3052" w:rsidRPr="00D43052" w:rsidRDefault="00D43052" w:rsidP="00D4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5BBD" w:rsidRDefault="00305BBD">
      <w:bookmarkStart w:id="0" w:name="_GoBack"/>
      <w:bookmarkEnd w:id="0"/>
    </w:p>
    <w:sectPr w:rsidR="00305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52"/>
    <w:rsid w:val="00305BBD"/>
    <w:rsid w:val="00D4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4349-396E-4B81-A019-BEFB0815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2016-10-11T17:45:00Z</dcterms:created>
  <dcterms:modified xsi:type="dcterms:W3CDTF">2016-10-11T17:46:00Z</dcterms:modified>
</cp:coreProperties>
</file>